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88FEC33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4C340F0F" w14:textId="4898281B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04329A87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245EEBFC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63E2936" wp14:editId="2FC119DC">
                  <wp:extent cx="1533525" cy="790575"/>
                  <wp:effectExtent l="0" t="0" r="9525" b="9525"/>
                  <wp:docPr id="322286134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654F91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00AE5979" w14:textId="03535A70" w:rsidR="007C04EF" w:rsidRDefault="007C04EF" w:rsidP="007C04EF">
      <w:r>
        <w:t>Montagekleber</w:t>
      </w:r>
      <w:r>
        <w:br/>
      </w:r>
      <w:proofErr w:type="spellStart"/>
      <w:r>
        <w:t>Montagekleber</w:t>
      </w:r>
      <w:proofErr w:type="spellEnd"/>
      <w:r>
        <w:t xml:space="preserve"> für die Verklebung und Abdichtung des Rundkanals für die Einschübe der 160er Serie sowie der Wanddurchführung für den Silvento</w:t>
      </w:r>
      <w:r w:rsidR="00847BF7">
        <w:t xml:space="preserve"> </w:t>
      </w:r>
      <w:r w:rsidR="002B71F2">
        <w:t>ec</w:t>
      </w:r>
      <w:r>
        <w:br/>
        <w:t>Dient der luft- und winddichten Verklebung und Abdichtung des Rundkanals</w:t>
      </w:r>
      <w:r>
        <w:br/>
        <w:t>Verbindet das PP- R</w:t>
      </w:r>
      <w:r w:rsidR="002B71F2">
        <w:t>undkanal</w:t>
      </w:r>
      <w:r>
        <w:t xml:space="preserve"> dauerhaft dicht mit allen am Bau anzutreffenden Untergründen, wie Putz, Mauerwerk oder auch Holz</w:t>
      </w:r>
      <w:r>
        <w:br/>
        <w:t>Lösemittelfrei</w:t>
      </w:r>
      <w:r>
        <w:br/>
      </w:r>
      <w:r>
        <w:br/>
        <w:t>Technische Daten:</w:t>
      </w:r>
      <w:r>
        <w:br/>
        <w:t>Dichte: 1,40 g/cm³</w:t>
      </w:r>
      <w:r>
        <w:br/>
        <w:t>Schrumpfung: ca. 10 Vol.-%</w:t>
      </w:r>
      <w:r>
        <w:br/>
        <w:t>Aushärtezeit: min. 24 h</w:t>
      </w:r>
      <w:r>
        <w:br/>
        <w:t>Funktionsfestigkeit: sofort</w:t>
      </w:r>
      <w:r>
        <w:br/>
        <w:t>Verarbeitungstemperatur: ab +5° C</w:t>
      </w:r>
      <w:r>
        <w:br/>
        <w:t>Lieferform: Kartusche mit 310 ml für ca. 15 Rundkanäle</w:t>
      </w:r>
      <w:r>
        <w:br/>
      </w:r>
      <w:r>
        <w:br/>
        <w:t>Fabrikat: LUNOS</w:t>
      </w:r>
      <w:r>
        <w:br/>
        <w:t>Typ: Montagekleber</w:t>
      </w:r>
      <w:r>
        <w:br/>
        <w:t>Best.-Nr.: 38733</w:t>
      </w:r>
    </w:p>
    <w:p w14:paraId="6DAA7538" w14:textId="62D8E303" w:rsidR="0058337E" w:rsidRDefault="0058337E">
      <w:pPr>
        <w:overflowPunct/>
        <w:autoSpaceDE/>
        <w:autoSpaceDN/>
        <w:adjustRightInd/>
        <w:spacing w:after="160" w:line="278" w:lineRule="auto"/>
        <w:textAlignment w:val="auto"/>
      </w:pPr>
    </w:p>
    <w:sectPr w:rsidR="0058337E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678EE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0BDB"/>
    <w:rsid w:val="001851F9"/>
    <w:rsid w:val="001856A5"/>
    <w:rsid w:val="001876C1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026C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A7CF1"/>
    <w:rsid w:val="004B52D6"/>
    <w:rsid w:val="004B6869"/>
    <w:rsid w:val="004C510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2651F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518A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1B53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47BF7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0C59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92C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05BA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AB4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2205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4B64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2026-01-30T10:33:00Z</dcterms:created>
  <dcterms:modified xsi:type="dcterms:W3CDTF">2026-01-30T10:33:00Z</dcterms:modified>
</cp:coreProperties>
</file>